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overflowPunct w:val="0"/>
        <w:autoSpaceDE w:val="0"/>
        <w:autoSpaceDN w:val="0"/>
        <w:jc w:val="both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様式第６号の２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第１４条関係</w:t>
      </w:r>
      <w:r>
        <w:rPr>
          <w:rFonts w:hint="eastAsia" w:ascii="ＭＳ 明朝" w:hAnsi="ＭＳ 明朝" w:eastAsia="ＭＳ 明朝"/>
          <w:kern w:val="2"/>
          <w:sz w:val="24"/>
        </w:rPr>
        <w:t>)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ind w:left="200" w:hanging="20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除害施設工事完了届</w:t>
      </w:r>
    </w:p>
    <w:p>
      <w:pPr>
        <w:pStyle w:val="0"/>
        <w:autoSpaceDE w:val="0"/>
        <w:autoSpaceDN w:val="0"/>
        <w:adjustRightInd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autoSpaceDE w:val="0"/>
        <w:autoSpaceDN w:val="0"/>
        <w:adjustRightInd w:val="0"/>
        <w:ind w:firstLine="480" w:firstLineChars="2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吉岡町長　　　様</w:t>
      </w:r>
    </w:p>
    <w:p>
      <w:pPr>
        <w:pStyle w:val="0"/>
        <w:autoSpaceDE w:val="0"/>
        <w:autoSpaceDN w:val="0"/>
        <w:adjustRightInd w:val="0"/>
        <w:ind w:left="0" w:leftChars="0" w:right="512" w:rightChars="0" w:firstLine="3855" w:firstLineChars="17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申請人　住所　　　　　　　　　　　　</w:t>
      </w:r>
    </w:p>
    <w:p>
      <w:pPr>
        <w:pStyle w:val="0"/>
        <w:autoSpaceDE w:val="0"/>
        <w:autoSpaceDN w:val="0"/>
        <w:adjustRightInd w:val="0"/>
        <w:ind w:left="0" w:leftChars="0" w:right="907" w:rightChars="400" w:firstLine="4762" w:firstLineChars="2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氏名</w:t>
      </w:r>
    </w:p>
    <w:p>
      <w:pPr>
        <w:pStyle w:val="0"/>
        <w:autoSpaceDE w:val="0"/>
        <w:autoSpaceDN w:val="0"/>
        <w:adjustRightInd w:val="0"/>
        <w:ind w:left="0" w:leftChars="0" w:right="512" w:rightChars="0" w:firstLine="4762" w:firstLineChars="2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電話　　　　　　　　</w:t>
      </w:r>
    </w:p>
    <w:p>
      <w:pPr>
        <w:pStyle w:val="0"/>
        <w:tabs>
          <w:tab w:val="left" w:leader="none" w:pos="8647"/>
        </w:tabs>
        <w:autoSpaceDE w:val="0"/>
        <w:autoSpaceDN w:val="0"/>
        <w:adjustRightInd w:val="0"/>
        <w:ind w:left="240" w:leftChars="100" w:right="424" w:firstLine="240" w:firstLine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除害施設工事が完了しましたので、吉岡町下水道条例第８条第１項の規定によりお届けします。</w:t>
      </w:r>
    </w:p>
    <w:p>
      <w:pPr>
        <w:pStyle w:val="22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記</w:t>
      </w:r>
    </w:p>
    <w:tbl>
      <w:tblPr>
        <w:tblStyle w:val="11"/>
        <w:tblW w:w="0" w:type="auto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86"/>
        <w:gridCol w:w="227"/>
        <w:gridCol w:w="1589"/>
        <w:gridCol w:w="681"/>
        <w:gridCol w:w="1816"/>
        <w:gridCol w:w="2489"/>
      </w:tblGrid>
      <w:tr>
        <w:trPr>
          <w:trHeight w:val="525" w:hRule="atLeast"/>
        </w:trPr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工事の種類</w:t>
            </w:r>
          </w:p>
        </w:tc>
        <w:tc>
          <w:tcPr>
            <w:tcW w:w="6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ind w:left="0" w:leftChars="0" w:right="0" w:rightChars="0" w:firstLine="0"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□新設　　□増設　　□改築　　□その他</w:t>
            </w:r>
          </w:p>
        </w:tc>
      </w:tr>
      <w:tr>
        <w:trPr>
          <w:trHeight w:val="690" w:hRule="atLeast"/>
        </w:trPr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設置場所</w:t>
            </w:r>
          </w:p>
        </w:tc>
        <w:tc>
          <w:tcPr>
            <w:tcW w:w="6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吉岡町大字　　　　　　　　　　　　　　　</w:t>
            </w:r>
          </w:p>
        </w:tc>
      </w:tr>
      <w:tr>
        <w:trPr>
          <w:trHeight w:val="855" w:hRule="atLeast"/>
        </w:trPr>
        <w:tc>
          <w:tcPr>
            <w:tcW w:w="22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0" w:leftChars="0" w:right="0" w:rightChars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指定工事店名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60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住所（所在地）</w:t>
            </w:r>
          </w:p>
        </w:tc>
        <w:tc>
          <w:tcPr>
            <w:tcW w:w="4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45" w:hRule="atLeast"/>
        </w:trPr>
        <w:tc>
          <w:tcPr>
            <w:tcW w:w="22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60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氏名（名称）</w:t>
            </w:r>
          </w:p>
        </w:tc>
        <w:tc>
          <w:tcPr>
            <w:tcW w:w="4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35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工事完了年月日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207" w:firstLineChars="10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　　日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60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検査希望年月日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ind w:left="0" w:leftChars="0" w:right="-107" w:rightChars="-47" w:firstLine="207" w:firstLineChars="10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　　日</w:t>
            </w:r>
          </w:p>
        </w:tc>
      </w:tr>
      <w:tr>
        <w:trPr>
          <w:trHeight w:val="865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検査年月日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年　　月　　日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60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除害施設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405" w:hRule="atLeast"/>
        </w:trPr>
        <w:tc>
          <w:tcPr>
            <w:tcW w:w="87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摘要</w:t>
            </w:r>
          </w:p>
        </w:tc>
      </w:tr>
    </w:tbl>
    <w:p>
      <w:pPr>
        <w:pStyle w:val="0"/>
        <w:ind w:firstLine="240" w:firstLineChars="100"/>
        <w:jc w:val="both"/>
        <w:rPr>
          <w:rFonts w:hint="eastAsia" w:ascii="ＭＳ 明朝" w:hAnsi="ＭＳ 明朝" w:eastAsia="ＭＳ 明朝"/>
        </w:rPr>
      </w:pPr>
    </w:p>
    <w:sectPr>
      <w:type w:val="continuous"/>
      <w:pgSz w:w="11907" w:h="16840"/>
      <w:pgMar w:top="1418" w:right="1418" w:bottom="1418" w:left="1418" w:header="851" w:footer="992" w:gutter="0"/>
      <w:cols w:space="720"/>
      <w:textDirection w:val="lrTb"/>
      <w:docGrid w:type="linesAndChars" w:linePitch="350" w:charSpace="-27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ＭＳ ゴシック" w:hAnsi="ＭＳ ゴシック" w:eastAsia="ＭＳ ゴシック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HG教科書体" w:hAnsi="HG教科書体" w:eastAsia="HG教科書体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HG教科書体" w:hAnsi="HG教科書体" w:eastAsia="HG教科書体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HG教科書体" w:hAnsi="HG教科書体" w:eastAsia="HG教科書体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 w:customStyle="1">
    <w:name w:val="p20"/>
    <w:basedOn w:val="10"/>
    <w:next w:val="21"/>
    <w:link w:val="0"/>
    <w:uiPriority w:val="0"/>
    <w:qFormat/>
  </w:style>
  <w:style w:type="paragraph" w:styleId="22">
    <w:name w:val="Note Heading"/>
    <w:basedOn w:val="0"/>
    <w:next w:val="0"/>
    <w:link w:val="23"/>
    <w:uiPriority w:val="0"/>
    <w:qFormat/>
    <w:pPr>
      <w:spacing w:line="240" w:lineRule="atLeast"/>
      <w:jc w:val="center"/>
    </w:pPr>
    <w:rPr>
      <w:rFonts w:ascii="ＭＳ 明朝" w:hAnsi="ＭＳ 明朝" w:eastAsia="ＭＳ 明朝"/>
    </w:rPr>
  </w:style>
  <w:style w:type="character" w:styleId="23" w:customStyle="1">
    <w:name w:val="記 (文字)"/>
    <w:basedOn w:val="10"/>
    <w:next w:val="23"/>
    <w:link w:val="22"/>
    <w:uiPriority w:val="0"/>
    <w:qFormat/>
    <w:rPr>
      <w:rFonts w:ascii="ＭＳ 明朝" w:hAnsi="ＭＳ 明朝" w:eastAsia="ＭＳ 明朝"/>
      <w:sz w:val="24"/>
    </w:rPr>
  </w:style>
  <w:style w:type="paragraph" w:styleId="24">
    <w:name w:val="Closing"/>
    <w:basedOn w:val="0"/>
    <w:next w:val="24"/>
    <w:link w:val="25"/>
    <w:uiPriority w:val="0"/>
    <w:pPr>
      <w:spacing w:line="240" w:lineRule="atLeast"/>
      <w:jc w:val="right"/>
    </w:pPr>
    <w:rPr>
      <w:rFonts w:ascii="ＭＳ 明朝" w:hAnsi="ＭＳ 明朝" w:eastAsia="ＭＳ 明朝"/>
    </w:rPr>
  </w:style>
  <w:style w:type="character" w:styleId="25" w:customStyle="1">
    <w:name w:val="結語 (文字)"/>
    <w:basedOn w:val="10"/>
    <w:next w:val="25"/>
    <w:link w:val="24"/>
    <w:uiPriority w:val="0"/>
    <w:qFormat/>
    <w:rPr>
      <w:rFonts w:ascii="ＭＳ 明朝" w:hAnsi="ＭＳ 明朝" w:eastAsia="ＭＳ 明朝"/>
      <w:sz w:val="24"/>
    </w:rPr>
  </w:style>
  <w:style w:type="character" w:styleId="26" w:customStyle="1">
    <w:name w:val="p16"/>
    <w:basedOn w:val="10"/>
    <w:next w:val="26"/>
    <w:link w:val="0"/>
    <w:uiPriority w:val="0"/>
    <w:qFormat/>
  </w:style>
  <w:style w:type="character" w:styleId="27">
    <w:name w:val="Hyperlink"/>
    <w:basedOn w:val="10"/>
    <w:next w:val="27"/>
    <w:link w:val="0"/>
    <w:uiPriority w:val="0"/>
    <w:rPr>
      <w:color w:val="0000FF"/>
      <w:u w:val="single" w:color="auto"/>
    </w:rPr>
  </w:style>
  <w:style w:type="paragraph" w:styleId="28">
    <w:name w:val="Date"/>
    <w:basedOn w:val="0"/>
    <w:next w:val="0"/>
    <w:link w:val="29"/>
    <w:uiPriority w:val="0"/>
  </w:style>
  <w:style w:type="character" w:styleId="29" w:customStyle="1">
    <w:name w:val="日付 (文字)"/>
    <w:basedOn w:val="10"/>
    <w:next w:val="29"/>
    <w:link w:val="28"/>
    <w:uiPriority w:val="0"/>
    <w:qFormat/>
    <w:rPr>
      <w:rFonts w:ascii="HG教科書体" w:hAnsi="HG教科書体" w:eastAsia="HG教科書体"/>
      <w:sz w:val="24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0</Words>
  <Characters>165</Characters>
  <Application>JUST Note</Application>
  <Lines>41</Lines>
  <Paragraphs>24</Paragraphs>
  <CharactersWithSpaces>234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津久井 仁</cp:lastModifiedBy>
  <cp:lastPrinted>2022-08-03T00:21:17Z</cp:lastPrinted>
  <dcterms:created xsi:type="dcterms:W3CDTF">2013-10-23T16:10:00Z</dcterms:created>
  <dcterms:modified xsi:type="dcterms:W3CDTF">2022-08-03T00:57:51Z</dcterms:modified>
  <cp:revision>12</cp:revision>
</cp:coreProperties>
</file>